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52EB" w14:textId="77777777" w:rsidR="00FE7300" w:rsidRDefault="00686DE5" w:rsidP="00C623A4">
      <w:pPr>
        <w:jc w:val="both"/>
      </w:pPr>
      <w:r>
        <w:t>Mayor Seman</w:t>
      </w:r>
      <w:r w:rsidR="00051A3B" w:rsidRPr="00051A3B">
        <w:t>,</w:t>
      </w:r>
    </w:p>
    <w:p w14:paraId="699207B7" w14:textId="77777777" w:rsidR="006B3A73" w:rsidRDefault="006B3A73" w:rsidP="00C623A4">
      <w:pPr>
        <w:jc w:val="both"/>
      </w:pPr>
    </w:p>
    <w:p w14:paraId="0CD855CE" w14:textId="54629791" w:rsidR="004528E0" w:rsidRDefault="00844695" w:rsidP="00C623A4">
      <w:pPr>
        <w:jc w:val="both"/>
      </w:pPr>
      <w:r>
        <w:t xml:space="preserve">I am proud to say that 2022 was another successful year at the WWTP in regards to EPA violations, plant and staff efficiency and overall performance. One of my biggest goals of 2022 was to advertise a request for qualifications for a WWTP assessment that should dictate the future of the WWTP. The advertisement went out in December and we received the qualifications of four consulting firms that hope to be selected for the assessment. We are in the process of rating them in house and should be selecting a firm soon. After the selection committee decides on a consulting firm, I am looking forward to getting to work with them on the assessment project. I anticipate a learning experience that will help the city understand the true current condition of the WWTP and the </w:t>
      </w:r>
      <w:r w:rsidR="009A5667">
        <w:t xml:space="preserve">best way to manage the future needs for a continuing efficient operation. </w:t>
      </w:r>
    </w:p>
    <w:p w14:paraId="655D69E5" w14:textId="4BB45653" w:rsidR="009A5667" w:rsidRDefault="009A5667" w:rsidP="00C623A4">
      <w:pPr>
        <w:jc w:val="both"/>
      </w:pPr>
    </w:p>
    <w:p w14:paraId="606089B7" w14:textId="073D1618" w:rsidR="009A5667" w:rsidRDefault="009A5667" w:rsidP="00C623A4">
      <w:pPr>
        <w:jc w:val="both"/>
      </w:pPr>
      <w:r>
        <w:t xml:space="preserve">There were also several in house projects completed during 2022 </w:t>
      </w:r>
    </w:p>
    <w:p w14:paraId="2C2B8A96" w14:textId="1D70761C" w:rsidR="004528E0" w:rsidRDefault="004528E0" w:rsidP="00C623A4">
      <w:pPr>
        <w:jc w:val="both"/>
      </w:pPr>
    </w:p>
    <w:p w14:paraId="7E6FCCEF" w14:textId="0D7F4B8E" w:rsidR="004528E0" w:rsidRPr="004528E0" w:rsidRDefault="004528E0" w:rsidP="00C623A4">
      <w:pPr>
        <w:jc w:val="both"/>
        <w:rPr>
          <w:b/>
          <w:bCs/>
          <w:u w:val="single"/>
        </w:rPr>
      </w:pPr>
      <w:r w:rsidRPr="004528E0">
        <w:rPr>
          <w:b/>
          <w:bCs/>
          <w:u w:val="single"/>
        </w:rPr>
        <w:t>202</w:t>
      </w:r>
      <w:r w:rsidR="00844695">
        <w:rPr>
          <w:b/>
          <w:bCs/>
          <w:u w:val="single"/>
        </w:rPr>
        <w:t>2</w:t>
      </w:r>
      <w:r w:rsidRPr="004528E0">
        <w:rPr>
          <w:b/>
          <w:bCs/>
          <w:u w:val="single"/>
        </w:rPr>
        <w:t xml:space="preserve"> Capital Improvements </w:t>
      </w:r>
    </w:p>
    <w:p w14:paraId="214E4DE3" w14:textId="540ED069" w:rsidR="004528E0" w:rsidRDefault="004528E0" w:rsidP="00C623A4">
      <w:pPr>
        <w:jc w:val="both"/>
      </w:pPr>
    </w:p>
    <w:p w14:paraId="5A6B012B" w14:textId="1834F545" w:rsidR="002F69FF" w:rsidRDefault="009A5667" w:rsidP="004528E0">
      <w:pPr>
        <w:pStyle w:val="ListParagraph"/>
        <w:numPr>
          <w:ilvl w:val="0"/>
          <w:numId w:val="5"/>
        </w:numPr>
        <w:jc w:val="both"/>
      </w:pPr>
      <w:r>
        <w:t xml:space="preserve">Received RFQs for future plant assessment. </w:t>
      </w:r>
    </w:p>
    <w:p w14:paraId="7EFFF324" w14:textId="4A263E67" w:rsidR="009A5667" w:rsidRDefault="009A5667" w:rsidP="004528E0">
      <w:pPr>
        <w:pStyle w:val="ListParagraph"/>
        <w:numPr>
          <w:ilvl w:val="0"/>
          <w:numId w:val="5"/>
        </w:numPr>
        <w:jc w:val="both"/>
      </w:pPr>
      <w:r>
        <w:t>Rebuilt Anaerobic Digester pump #922</w:t>
      </w:r>
    </w:p>
    <w:p w14:paraId="3834DDDE" w14:textId="051E1C6F" w:rsidR="009A5667" w:rsidRDefault="009A5667" w:rsidP="004528E0">
      <w:pPr>
        <w:pStyle w:val="ListParagraph"/>
        <w:numPr>
          <w:ilvl w:val="0"/>
          <w:numId w:val="5"/>
        </w:numPr>
        <w:jc w:val="both"/>
      </w:pPr>
      <w:r>
        <w:t>Installed a new impeller in RAS pump #513</w:t>
      </w:r>
    </w:p>
    <w:p w14:paraId="6F3573D3" w14:textId="67B599B4" w:rsidR="009A5667" w:rsidRDefault="009A5667" w:rsidP="004528E0">
      <w:pPr>
        <w:pStyle w:val="ListParagraph"/>
        <w:numPr>
          <w:ilvl w:val="0"/>
          <w:numId w:val="5"/>
        </w:numPr>
        <w:jc w:val="both"/>
      </w:pPr>
      <w:r>
        <w:t>Installed new boiler in Anaerobic Digester #2</w:t>
      </w:r>
    </w:p>
    <w:p w14:paraId="3CD67AF6" w14:textId="53D307E7" w:rsidR="009A5667" w:rsidRDefault="009A5667" w:rsidP="004528E0">
      <w:pPr>
        <w:pStyle w:val="ListParagraph"/>
        <w:numPr>
          <w:ilvl w:val="0"/>
          <w:numId w:val="5"/>
        </w:numPr>
        <w:jc w:val="both"/>
      </w:pPr>
      <w:r>
        <w:t>Added Performance Elastomers to the Industrial Pretreatment Program</w:t>
      </w:r>
    </w:p>
    <w:p w14:paraId="61E310D7" w14:textId="6A77B077" w:rsidR="009A5667" w:rsidRDefault="009A5667" w:rsidP="004528E0">
      <w:pPr>
        <w:pStyle w:val="ListParagraph"/>
        <w:numPr>
          <w:ilvl w:val="0"/>
          <w:numId w:val="5"/>
        </w:numPr>
        <w:jc w:val="both"/>
      </w:pPr>
      <w:r>
        <w:t>Installed a new HVAC system in the Disk Filter Building</w:t>
      </w:r>
    </w:p>
    <w:p w14:paraId="0CB9B1CE" w14:textId="1551B625" w:rsidR="009A5667" w:rsidRDefault="009A5667" w:rsidP="004528E0">
      <w:pPr>
        <w:pStyle w:val="ListParagraph"/>
        <w:numPr>
          <w:ilvl w:val="0"/>
          <w:numId w:val="5"/>
        </w:numPr>
        <w:jc w:val="both"/>
      </w:pPr>
      <w:r>
        <w:t>Purchased a new Maintenance Truck with a plow package and salt spreader</w:t>
      </w:r>
    </w:p>
    <w:p w14:paraId="7AC55D97" w14:textId="13211712" w:rsidR="009A5667" w:rsidRDefault="009A5667" w:rsidP="004528E0">
      <w:pPr>
        <w:pStyle w:val="ListParagraph"/>
        <w:numPr>
          <w:ilvl w:val="0"/>
          <w:numId w:val="5"/>
        </w:numPr>
        <w:jc w:val="both"/>
      </w:pPr>
      <w:r>
        <w:t>Purchased a new portable magnetic flow meter</w:t>
      </w:r>
    </w:p>
    <w:p w14:paraId="76E6E661" w14:textId="3421AA37" w:rsidR="009A5667" w:rsidRDefault="008C7DBF" w:rsidP="004528E0">
      <w:pPr>
        <w:pStyle w:val="ListParagraph"/>
        <w:numPr>
          <w:ilvl w:val="0"/>
          <w:numId w:val="5"/>
        </w:numPr>
        <w:jc w:val="both"/>
      </w:pPr>
      <w:r>
        <w:t>Installed a large space heater in the New Blower Building</w:t>
      </w:r>
    </w:p>
    <w:p w14:paraId="0A8BC418" w14:textId="25B4737C" w:rsidR="008C7DBF" w:rsidRDefault="008C7DBF" w:rsidP="004528E0">
      <w:pPr>
        <w:pStyle w:val="ListParagraph"/>
        <w:numPr>
          <w:ilvl w:val="0"/>
          <w:numId w:val="5"/>
        </w:numPr>
        <w:jc w:val="both"/>
      </w:pPr>
      <w:r>
        <w:t>Installed a large space heater in the Press Building</w:t>
      </w:r>
    </w:p>
    <w:p w14:paraId="16BF13F2" w14:textId="553422C4" w:rsidR="008C7DBF" w:rsidRDefault="008C7DBF" w:rsidP="004528E0">
      <w:pPr>
        <w:pStyle w:val="ListParagraph"/>
        <w:numPr>
          <w:ilvl w:val="0"/>
          <w:numId w:val="5"/>
        </w:numPr>
        <w:jc w:val="both"/>
      </w:pPr>
      <w:r>
        <w:t>Installed a new Effluent PH Meter</w:t>
      </w:r>
    </w:p>
    <w:p w14:paraId="4C26AF5D" w14:textId="63DCDDB7" w:rsidR="008C7DBF" w:rsidRDefault="008C7DBF" w:rsidP="004528E0">
      <w:pPr>
        <w:pStyle w:val="ListParagraph"/>
        <w:numPr>
          <w:ilvl w:val="0"/>
          <w:numId w:val="5"/>
        </w:numPr>
        <w:jc w:val="both"/>
      </w:pPr>
      <w:r>
        <w:t xml:space="preserve">Began Bio-win Modeling project with </w:t>
      </w:r>
      <w:proofErr w:type="spellStart"/>
      <w:r>
        <w:t>Fontus</w:t>
      </w:r>
      <w:proofErr w:type="spellEnd"/>
      <w:r>
        <w:t xml:space="preserve"> Blue</w:t>
      </w:r>
    </w:p>
    <w:p w14:paraId="6E45F9A9" w14:textId="0D87B006" w:rsidR="002F69FF" w:rsidRDefault="002F69FF" w:rsidP="002F69FF">
      <w:pPr>
        <w:pStyle w:val="ListParagraph"/>
        <w:jc w:val="both"/>
      </w:pPr>
    </w:p>
    <w:p w14:paraId="297891C0" w14:textId="117C35BD" w:rsidR="002F69FF" w:rsidRDefault="002F69FF" w:rsidP="002F69FF">
      <w:pPr>
        <w:pStyle w:val="ListParagraph"/>
        <w:jc w:val="both"/>
      </w:pPr>
    </w:p>
    <w:p w14:paraId="652655F8" w14:textId="4E800526" w:rsidR="002F69FF" w:rsidRPr="002F69FF" w:rsidRDefault="002F69FF" w:rsidP="002F69FF">
      <w:pPr>
        <w:jc w:val="both"/>
        <w:rPr>
          <w:b/>
          <w:bCs/>
          <w:u w:val="single"/>
        </w:rPr>
      </w:pPr>
      <w:r w:rsidRPr="002F69FF">
        <w:rPr>
          <w:b/>
          <w:bCs/>
          <w:u w:val="single"/>
        </w:rPr>
        <w:t>202</w:t>
      </w:r>
      <w:r w:rsidR="008C7DBF">
        <w:rPr>
          <w:b/>
          <w:bCs/>
          <w:u w:val="single"/>
        </w:rPr>
        <w:t>3</w:t>
      </w:r>
      <w:r w:rsidRPr="002F69FF">
        <w:rPr>
          <w:b/>
          <w:bCs/>
          <w:u w:val="single"/>
        </w:rPr>
        <w:t xml:space="preserve"> Potential Capital Improvements </w:t>
      </w:r>
    </w:p>
    <w:p w14:paraId="6C03AF42" w14:textId="57FB18F6" w:rsidR="001B0008" w:rsidRDefault="001B0008" w:rsidP="00C623A4">
      <w:pPr>
        <w:jc w:val="both"/>
      </w:pPr>
    </w:p>
    <w:p w14:paraId="7A11DCB9" w14:textId="0588D055" w:rsidR="00EE175C" w:rsidRDefault="00EE175C" w:rsidP="002F69FF">
      <w:pPr>
        <w:pStyle w:val="ListParagraph"/>
        <w:numPr>
          <w:ilvl w:val="0"/>
          <w:numId w:val="6"/>
        </w:numPr>
        <w:jc w:val="both"/>
      </w:pPr>
      <w:r>
        <w:t xml:space="preserve">Work with Dr. Miller to provide </w:t>
      </w:r>
      <w:proofErr w:type="spellStart"/>
      <w:r>
        <w:t>Biowin</w:t>
      </w:r>
      <w:proofErr w:type="spellEnd"/>
      <w:r>
        <w:t xml:space="preserve"> Modeling to improve plant performance and forecast any potential facility needs for future EPA regulations</w:t>
      </w:r>
    </w:p>
    <w:p w14:paraId="6CAD0AFE" w14:textId="0E1A383C" w:rsidR="008C7DBF" w:rsidRDefault="008C7DBF" w:rsidP="002F69FF">
      <w:pPr>
        <w:pStyle w:val="ListParagraph"/>
        <w:numPr>
          <w:ilvl w:val="0"/>
          <w:numId w:val="6"/>
        </w:numPr>
        <w:jc w:val="both"/>
      </w:pPr>
      <w:r>
        <w:lastRenderedPageBreak/>
        <w:t xml:space="preserve">Work with the selected consulting firm on the plant assessment project to determine future needs and build an effective Capital Budget </w:t>
      </w:r>
    </w:p>
    <w:p w14:paraId="344925C1" w14:textId="272BDBAC" w:rsidR="00177D6F" w:rsidRDefault="00177D6F" w:rsidP="008C7DBF">
      <w:pPr>
        <w:ind w:left="360"/>
        <w:jc w:val="both"/>
      </w:pPr>
    </w:p>
    <w:p w14:paraId="64675BFA" w14:textId="77777777" w:rsidR="001B0008" w:rsidRPr="0054028E" w:rsidRDefault="001B0008" w:rsidP="00C623A4">
      <w:pPr>
        <w:jc w:val="both"/>
      </w:pPr>
    </w:p>
    <w:p w14:paraId="6C408053" w14:textId="77777777" w:rsidR="00C4480B" w:rsidRPr="00C4480B" w:rsidRDefault="00C4480B" w:rsidP="00C4480B">
      <w:pPr>
        <w:jc w:val="both"/>
      </w:pPr>
      <w:r w:rsidRPr="00C4480B">
        <w:t>Sincerely,</w:t>
      </w:r>
    </w:p>
    <w:p w14:paraId="0187EFAF" w14:textId="77777777" w:rsidR="00C4480B" w:rsidRPr="00C4480B" w:rsidRDefault="00C4480B" w:rsidP="00C4480B">
      <w:pPr>
        <w:jc w:val="both"/>
      </w:pPr>
    </w:p>
    <w:p w14:paraId="5702C60B" w14:textId="77777777" w:rsidR="00C4480B" w:rsidRPr="00C4480B" w:rsidRDefault="00C4480B" w:rsidP="00C4480B">
      <w:pPr>
        <w:jc w:val="both"/>
      </w:pPr>
      <w:r w:rsidRPr="00C4480B">
        <w:t>Bill Bregant</w:t>
      </w:r>
    </w:p>
    <w:p w14:paraId="20747A0D" w14:textId="77777777" w:rsidR="00C4480B" w:rsidRPr="00C4480B" w:rsidRDefault="00C4480B" w:rsidP="00C4480B">
      <w:pPr>
        <w:jc w:val="both"/>
      </w:pPr>
      <w:r w:rsidRPr="00C4480B">
        <w:t>Superintendent Ravenna WWTP</w:t>
      </w:r>
    </w:p>
    <w:p w14:paraId="2F7B12CD" w14:textId="77777777" w:rsidR="00C4480B" w:rsidRDefault="00C4480B" w:rsidP="00C623A4">
      <w:pPr>
        <w:jc w:val="both"/>
        <w:rPr>
          <w:b/>
          <w:u w:val="single"/>
        </w:rPr>
      </w:pPr>
    </w:p>
    <w:p w14:paraId="1F8D004A" w14:textId="77777777" w:rsidR="00C4480B" w:rsidRDefault="00C4480B" w:rsidP="00C623A4">
      <w:pPr>
        <w:jc w:val="both"/>
        <w:rPr>
          <w:b/>
          <w:u w:val="single"/>
        </w:rPr>
      </w:pPr>
    </w:p>
    <w:p w14:paraId="7F50EB19" w14:textId="77777777" w:rsidR="00C4480B" w:rsidRDefault="00C4480B" w:rsidP="00C623A4">
      <w:pPr>
        <w:jc w:val="both"/>
        <w:rPr>
          <w:b/>
          <w:u w:val="single"/>
        </w:rPr>
      </w:pPr>
    </w:p>
    <w:p w14:paraId="5E582494" w14:textId="77777777" w:rsidR="00C4480B" w:rsidRDefault="00C4480B" w:rsidP="00C623A4">
      <w:pPr>
        <w:jc w:val="both"/>
        <w:rPr>
          <w:b/>
          <w:u w:val="single"/>
        </w:rPr>
      </w:pPr>
    </w:p>
    <w:p w14:paraId="76801D66" w14:textId="77777777" w:rsidR="00C4480B" w:rsidRDefault="00C4480B" w:rsidP="00C623A4">
      <w:pPr>
        <w:jc w:val="both"/>
        <w:rPr>
          <w:b/>
          <w:u w:val="single"/>
        </w:rPr>
      </w:pPr>
    </w:p>
    <w:p w14:paraId="2BF4D7E1" w14:textId="77777777" w:rsidR="00C4480B" w:rsidRDefault="00C4480B" w:rsidP="00C623A4">
      <w:pPr>
        <w:jc w:val="both"/>
        <w:rPr>
          <w:b/>
          <w:u w:val="single"/>
        </w:rPr>
      </w:pPr>
    </w:p>
    <w:p w14:paraId="6B0A9619" w14:textId="77777777" w:rsidR="00C4480B" w:rsidRDefault="00C4480B" w:rsidP="00C623A4">
      <w:pPr>
        <w:jc w:val="both"/>
        <w:rPr>
          <w:b/>
          <w:u w:val="single"/>
        </w:rPr>
      </w:pPr>
    </w:p>
    <w:p w14:paraId="102D223D" w14:textId="77777777" w:rsidR="00C4480B" w:rsidRDefault="00C4480B" w:rsidP="00C623A4">
      <w:pPr>
        <w:jc w:val="both"/>
        <w:rPr>
          <w:b/>
          <w:u w:val="single"/>
        </w:rPr>
      </w:pPr>
    </w:p>
    <w:p w14:paraId="2E873A07" w14:textId="77777777" w:rsidR="00C4480B" w:rsidRDefault="00C4480B" w:rsidP="00C623A4">
      <w:pPr>
        <w:jc w:val="both"/>
        <w:rPr>
          <w:b/>
          <w:u w:val="single"/>
        </w:rPr>
      </w:pPr>
    </w:p>
    <w:p w14:paraId="14C9FD68" w14:textId="77777777" w:rsidR="007E1048" w:rsidRDefault="007E1048" w:rsidP="00C623A4">
      <w:pPr>
        <w:jc w:val="both"/>
        <w:rPr>
          <w:b/>
          <w:u w:val="single"/>
        </w:rPr>
      </w:pPr>
    </w:p>
    <w:p w14:paraId="240B309C" w14:textId="77777777" w:rsidR="007E1048" w:rsidRDefault="007E1048" w:rsidP="00C623A4">
      <w:pPr>
        <w:jc w:val="both"/>
        <w:rPr>
          <w:b/>
          <w:u w:val="single"/>
        </w:rPr>
      </w:pPr>
    </w:p>
    <w:p w14:paraId="5C54A27E" w14:textId="77777777" w:rsidR="007E1048" w:rsidRDefault="007E1048" w:rsidP="00C623A4">
      <w:pPr>
        <w:jc w:val="both"/>
        <w:rPr>
          <w:b/>
          <w:u w:val="single"/>
        </w:rPr>
      </w:pPr>
    </w:p>
    <w:p w14:paraId="08C037C9" w14:textId="77777777" w:rsidR="007E3409" w:rsidRDefault="007E3409" w:rsidP="00C623A4">
      <w:pPr>
        <w:jc w:val="both"/>
        <w:rPr>
          <w:b/>
          <w:u w:val="single"/>
        </w:rPr>
      </w:pPr>
    </w:p>
    <w:p w14:paraId="1CFBD836" w14:textId="77777777" w:rsidR="007E1048" w:rsidRDefault="007E1048" w:rsidP="007E1048">
      <w:pPr>
        <w:pStyle w:val="ListParagraph"/>
      </w:pPr>
      <w:bookmarkStart w:id="0" w:name="_Hlk29891212"/>
    </w:p>
    <w:bookmarkEnd w:id="0"/>
    <w:p w14:paraId="5F9E8545" w14:textId="77777777" w:rsidR="007E1048" w:rsidRDefault="007E1048" w:rsidP="007E1048">
      <w:pPr>
        <w:pStyle w:val="ListParagraph"/>
      </w:pPr>
    </w:p>
    <w:p w14:paraId="3B99E4FD" w14:textId="77777777" w:rsidR="007E1048" w:rsidRDefault="007E1048" w:rsidP="007E1048">
      <w:pPr>
        <w:pStyle w:val="ListParagraph"/>
      </w:pPr>
    </w:p>
    <w:p w14:paraId="072DDB09" w14:textId="77777777" w:rsidR="00C8133C" w:rsidRDefault="00C8133C" w:rsidP="007E1048"/>
    <w:p w14:paraId="680C656D" w14:textId="77777777" w:rsidR="00496813" w:rsidRPr="003D2745" w:rsidRDefault="00496813" w:rsidP="003D2745"/>
    <w:sectPr w:rsidR="00496813" w:rsidRPr="003D2745" w:rsidSect="000C48BD">
      <w:headerReference w:type="default" r:id="rId7"/>
      <w:pgSz w:w="12240" w:h="15840"/>
      <w:pgMar w:top="43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C35C" w14:textId="77777777" w:rsidR="00A473C6" w:rsidRDefault="00A473C6" w:rsidP="000C48BD">
      <w:r>
        <w:separator/>
      </w:r>
    </w:p>
  </w:endnote>
  <w:endnote w:type="continuationSeparator" w:id="0">
    <w:p w14:paraId="74F60CBB" w14:textId="77777777" w:rsidR="00A473C6" w:rsidRDefault="00A473C6" w:rsidP="000C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EAD6" w14:textId="77777777" w:rsidR="00A473C6" w:rsidRDefault="00A473C6" w:rsidP="000C48BD">
      <w:r>
        <w:separator/>
      </w:r>
    </w:p>
  </w:footnote>
  <w:footnote w:type="continuationSeparator" w:id="0">
    <w:p w14:paraId="1EA5B632" w14:textId="77777777" w:rsidR="00A473C6" w:rsidRDefault="00A473C6" w:rsidP="000C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E484" w14:textId="77777777" w:rsidR="000C48BD" w:rsidRDefault="000C48BD">
    <w:pPr>
      <w:pStyle w:val="Header"/>
    </w:pPr>
    <w:r>
      <w:rPr>
        <w:noProof/>
      </w:rPr>
      <w:drawing>
        <wp:anchor distT="0" distB="0" distL="114300" distR="114300" simplePos="0" relativeHeight="251658240" behindDoc="1" locked="0" layoutInCell="1" allowOverlap="1" wp14:anchorId="40F69110" wp14:editId="4E27EC6D">
          <wp:simplePos x="0" y="0"/>
          <wp:positionH relativeFrom="column">
            <wp:align>center</wp:align>
          </wp:positionH>
          <wp:positionV relativeFrom="page">
            <wp:align>top</wp:align>
          </wp:positionV>
          <wp:extent cx="7772416" cy="21336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Water.png"/>
                  <pic:cNvPicPr/>
                </pic:nvPicPr>
                <pic:blipFill>
                  <a:blip r:embed="rId1">
                    <a:extLst>
                      <a:ext uri="{28A0092B-C50C-407E-A947-70E740481C1C}">
                        <a14:useLocalDpi xmlns:a14="http://schemas.microsoft.com/office/drawing/2010/main" val="0"/>
                      </a:ext>
                    </a:extLst>
                  </a:blip>
                  <a:stretch>
                    <a:fillRect/>
                  </a:stretch>
                </pic:blipFill>
                <pic:spPr>
                  <a:xfrm>
                    <a:off x="0" y="0"/>
                    <a:ext cx="7772416" cy="21336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633"/>
    <w:multiLevelType w:val="hybridMultilevel"/>
    <w:tmpl w:val="D9784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F33FD"/>
    <w:multiLevelType w:val="hybridMultilevel"/>
    <w:tmpl w:val="44C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10BC9"/>
    <w:multiLevelType w:val="hybridMultilevel"/>
    <w:tmpl w:val="88AE04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AA74E25"/>
    <w:multiLevelType w:val="hybridMultilevel"/>
    <w:tmpl w:val="34DC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84BA7"/>
    <w:multiLevelType w:val="hybridMultilevel"/>
    <w:tmpl w:val="124E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757EDF"/>
    <w:multiLevelType w:val="hybridMultilevel"/>
    <w:tmpl w:val="23E6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49503">
    <w:abstractNumId w:val="2"/>
  </w:num>
  <w:num w:numId="2" w16cid:durableId="365908040">
    <w:abstractNumId w:val="5"/>
  </w:num>
  <w:num w:numId="3" w16cid:durableId="1699038462">
    <w:abstractNumId w:val="4"/>
  </w:num>
  <w:num w:numId="4" w16cid:durableId="382414093">
    <w:abstractNumId w:val="0"/>
  </w:num>
  <w:num w:numId="5" w16cid:durableId="778644806">
    <w:abstractNumId w:val="1"/>
  </w:num>
  <w:num w:numId="6" w16cid:durableId="4709034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3B"/>
    <w:rsid w:val="000011D5"/>
    <w:rsid w:val="0000515B"/>
    <w:rsid w:val="00006E13"/>
    <w:rsid w:val="000325E4"/>
    <w:rsid w:val="00047BB9"/>
    <w:rsid w:val="00051A3B"/>
    <w:rsid w:val="000663F3"/>
    <w:rsid w:val="00080BF8"/>
    <w:rsid w:val="00085AC8"/>
    <w:rsid w:val="000907D7"/>
    <w:rsid w:val="00090D82"/>
    <w:rsid w:val="00090DED"/>
    <w:rsid w:val="00095B2C"/>
    <w:rsid w:val="000A174E"/>
    <w:rsid w:val="000C48BD"/>
    <w:rsid w:val="000C510F"/>
    <w:rsid w:val="000C5335"/>
    <w:rsid w:val="000C6C17"/>
    <w:rsid w:val="000D0120"/>
    <w:rsid w:val="000E4A64"/>
    <w:rsid w:val="00101FA2"/>
    <w:rsid w:val="00107A0B"/>
    <w:rsid w:val="00123704"/>
    <w:rsid w:val="00125C6C"/>
    <w:rsid w:val="001542F0"/>
    <w:rsid w:val="001579A5"/>
    <w:rsid w:val="00161838"/>
    <w:rsid w:val="001757E3"/>
    <w:rsid w:val="00177D6F"/>
    <w:rsid w:val="00182037"/>
    <w:rsid w:val="001A0AFA"/>
    <w:rsid w:val="001B0008"/>
    <w:rsid w:val="001B2EB9"/>
    <w:rsid w:val="001C21E5"/>
    <w:rsid w:val="001C4199"/>
    <w:rsid w:val="001E64FE"/>
    <w:rsid w:val="00211F83"/>
    <w:rsid w:val="00214622"/>
    <w:rsid w:val="00243BFF"/>
    <w:rsid w:val="0024615B"/>
    <w:rsid w:val="0026028F"/>
    <w:rsid w:val="00261CD9"/>
    <w:rsid w:val="00261F9C"/>
    <w:rsid w:val="0027465C"/>
    <w:rsid w:val="00280464"/>
    <w:rsid w:val="002852ED"/>
    <w:rsid w:val="002A6F9C"/>
    <w:rsid w:val="002B2276"/>
    <w:rsid w:val="002D5C58"/>
    <w:rsid w:val="002E69D0"/>
    <w:rsid w:val="002E7944"/>
    <w:rsid w:val="002F25F1"/>
    <w:rsid w:val="002F69FF"/>
    <w:rsid w:val="00312828"/>
    <w:rsid w:val="00313486"/>
    <w:rsid w:val="00317A31"/>
    <w:rsid w:val="00327865"/>
    <w:rsid w:val="0033278D"/>
    <w:rsid w:val="00346658"/>
    <w:rsid w:val="0035295B"/>
    <w:rsid w:val="00352BCE"/>
    <w:rsid w:val="00353B4A"/>
    <w:rsid w:val="00372DF5"/>
    <w:rsid w:val="00384B57"/>
    <w:rsid w:val="003A2798"/>
    <w:rsid w:val="003A6FA3"/>
    <w:rsid w:val="003B2CAB"/>
    <w:rsid w:val="003C4963"/>
    <w:rsid w:val="003D2745"/>
    <w:rsid w:val="003D6EED"/>
    <w:rsid w:val="00433A3A"/>
    <w:rsid w:val="004376EF"/>
    <w:rsid w:val="004528E0"/>
    <w:rsid w:val="00453FEA"/>
    <w:rsid w:val="0045634C"/>
    <w:rsid w:val="00460A80"/>
    <w:rsid w:val="00460C28"/>
    <w:rsid w:val="004613F9"/>
    <w:rsid w:val="00461FBC"/>
    <w:rsid w:val="00467DE4"/>
    <w:rsid w:val="00473B41"/>
    <w:rsid w:val="0049607E"/>
    <w:rsid w:val="00496813"/>
    <w:rsid w:val="004C35AE"/>
    <w:rsid w:val="004C3888"/>
    <w:rsid w:val="00531AF7"/>
    <w:rsid w:val="0054028E"/>
    <w:rsid w:val="00560C7F"/>
    <w:rsid w:val="005658C0"/>
    <w:rsid w:val="005837B4"/>
    <w:rsid w:val="00591983"/>
    <w:rsid w:val="005A0CC7"/>
    <w:rsid w:val="005C2592"/>
    <w:rsid w:val="005D0E3C"/>
    <w:rsid w:val="005D4FB6"/>
    <w:rsid w:val="005E00CD"/>
    <w:rsid w:val="00607956"/>
    <w:rsid w:val="00610280"/>
    <w:rsid w:val="00686DE5"/>
    <w:rsid w:val="006918C1"/>
    <w:rsid w:val="006B08BC"/>
    <w:rsid w:val="006B3A73"/>
    <w:rsid w:val="006B5A82"/>
    <w:rsid w:val="006F4211"/>
    <w:rsid w:val="00703FAC"/>
    <w:rsid w:val="007637F8"/>
    <w:rsid w:val="007658F3"/>
    <w:rsid w:val="007806F2"/>
    <w:rsid w:val="00787F93"/>
    <w:rsid w:val="00793104"/>
    <w:rsid w:val="00795417"/>
    <w:rsid w:val="00795635"/>
    <w:rsid w:val="007C434C"/>
    <w:rsid w:val="007E1048"/>
    <w:rsid w:val="007E3409"/>
    <w:rsid w:val="007E78CC"/>
    <w:rsid w:val="00825DDC"/>
    <w:rsid w:val="008312B9"/>
    <w:rsid w:val="00844695"/>
    <w:rsid w:val="00855723"/>
    <w:rsid w:val="00867DB3"/>
    <w:rsid w:val="00870A8E"/>
    <w:rsid w:val="00876C8A"/>
    <w:rsid w:val="00890A95"/>
    <w:rsid w:val="008A2FEA"/>
    <w:rsid w:val="008B60A9"/>
    <w:rsid w:val="008C7DBF"/>
    <w:rsid w:val="008F04FD"/>
    <w:rsid w:val="009115BE"/>
    <w:rsid w:val="00944BDA"/>
    <w:rsid w:val="00954694"/>
    <w:rsid w:val="00957F40"/>
    <w:rsid w:val="0097661B"/>
    <w:rsid w:val="00983069"/>
    <w:rsid w:val="009A19EF"/>
    <w:rsid w:val="009A2F9D"/>
    <w:rsid w:val="009A5667"/>
    <w:rsid w:val="009D541F"/>
    <w:rsid w:val="009D7164"/>
    <w:rsid w:val="009F4451"/>
    <w:rsid w:val="00A11261"/>
    <w:rsid w:val="00A13939"/>
    <w:rsid w:val="00A20003"/>
    <w:rsid w:val="00A26EDA"/>
    <w:rsid w:val="00A43968"/>
    <w:rsid w:val="00A473C6"/>
    <w:rsid w:val="00A51F0A"/>
    <w:rsid w:val="00A57E6E"/>
    <w:rsid w:val="00A64CF0"/>
    <w:rsid w:val="00A8135A"/>
    <w:rsid w:val="00AD04F0"/>
    <w:rsid w:val="00AD7DDB"/>
    <w:rsid w:val="00AE362E"/>
    <w:rsid w:val="00B167DC"/>
    <w:rsid w:val="00B60010"/>
    <w:rsid w:val="00B6216D"/>
    <w:rsid w:val="00B76010"/>
    <w:rsid w:val="00B77699"/>
    <w:rsid w:val="00B82D05"/>
    <w:rsid w:val="00BB69BB"/>
    <w:rsid w:val="00BD4763"/>
    <w:rsid w:val="00BE4762"/>
    <w:rsid w:val="00C2547B"/>
    <w:rsid w:val="00C27AA0"/>
    <w:rsid w:val="00C4480B"/>
    <w:rsid w:val="00C53563"/>
    <w:rsid w:val="00C623A4"/>
    <w:rsid w:val="00C8133C"/>
    <w:rsid w:val="00C85A96"/>
    <w:rsid w:val="00C91116"/>
    <w:rsid w:val="00C92353"/>
    <w:rsid w:val="00C93E7F"/>
    <w:rsid w:val="00CA100F"/>
    <w:rsid w:val="00CC0948"/>
    <w:rsid w:val="00CC4400"/>
    <w:rsid w:val="00CC5FFC"/>
    <w:rsid w:val="00CF32AA"/>
    <w:rsid w:val="00CF54B7"/>
    <w:rsid w:val="00D01DF6"/>
    <w:rsid w:val="00D07E32"/>
    <w:rsid w:val="00D155B4"/>
    <w:rsid w:val="00D22E08"/>
    <w:rsid w:val="00D26F6D"/>
    <w:rsid w:val="00D443F0"/>
    <w:rsid w:val="00D5595F"/>
    <w:rsid w:val="00D560A0"/>
    <w:rsid w:val="00D61855"/>
    <w:rsid w:val="00D8759E"/>
    <w:rsid w:val="00DB066A"/>
    <w:rsid w:val="00DE7129"/>
    <w:rsid w:val="00E11D65"/>
    <w:rsid w:val="00E51933"/>
    <w:rsid w:val="00EA37DD"/>
    <w:rsid w:val="00EE175C"/>
    <w:rsid w:val="00EE18C9"/>
    <w:rsid w:val="00EE798E"/>
    <w:rsid w:val="00F36AF5"/>
    <w:rsid w:val="00F4165E"/>
    <w:rsid w:val="00F5323B"/>
    <w:rsid w:val="00F5776A"/>
    <w:rsid w:val="00F60BF5"/>
    <w:rsid w:val="00F90C91"/>
    <w:rsid w:val="00FA5532"/>
    <w:rsid w:val="00FA711E"/>
    <w:rsid w:val="00FB2133"/>
    <w:rsid w:val="00FC69BB"/>
    <w:rsid w:val="00FE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5AA6953"/>
  <w14:defaultImageDpi w14:val="300"/>
  <w15:docId w15:val="{A8DD0656-94AE-43F7-81AF-E5D3CEC3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BD"/>
    <w:pPr>
      <w:tabs>
        <w:tab w:val="center" w:pos="4320"/>
        <w:tab w:val="right" w:pos="8640"/>
      </w:tabs>
    </w:pPr>
  </w:style>
  <w:style w:type="character" w:customStyle="1" w:styleId="HeaderChar">
    <w:name w:val="Header Char"/>
    <w:basedOn w:val="DefaultParagraphFont"/>
    <w:link w:val="Header"/>
    <w:uiPriority w:val="99"/>
    <w:rsid w:val="000C48BD"/>
    <w:rPr>
      <w:sz w:val="24"/>
      <w:szCs w:val="24"/>
      <w:lang w:eastAsia="en-US"/>
    </w:rPr>
  </w:style>
  <w:style w:type="paragraph" w:styleId="Footer">
    <w:name w:val="footer"/>
    <w:basedOn w:val="Normal"/>
    <w:link w:val="FooterChar"/>
    <w:uiPriority w:val="99"/>
    <w:unhideWhenUsed/>
    <w:rsid w:val="000C48BD"/>
    <w:pPr>
      <w:tabs>
        <w:tab w:val="center" w:pos="4320"/>
        <w:tab w:val="right" w:pos="8640"/>
      </w:tabs>
    </w:pPr>
  </w:style>
  <w:style w:type="character" w:customStyle="1" w:styleId="FooterChar">
    <w:name w:val="Footer Char"/>
    <w:basedOn w:val="DefaultParagraphFont"/>
    <w:link w:val="Footer"/>
    <w:uiPriority w:val="99"/>
    <w:rsid w:val="000C48BD"/>
    <w:rPr>
      <w:sz w:val="24"/>
      <w:szCs w:val="24"/>
      <w:lang w:eastAsia="en-US"/>
    </w:rPr>
  </w:style>
  <w:style w:type="paragraph" w:styleId="BalloonText">
    <w:name w:val="Balloon Text"/>
    <w:basedOn w:val="Normal"/>
    <w:link w:val="BalloonTextChar"/>
    <w:uiPriority w:val="99"/>
    <w:semiHidden/>
    <w:unhideWhenUsed/>
    <w:rsid w:val="000C48BD"/>
    <w:rPr>
      <w:rFonts w:ascii="Lucida Grande" w:hAnsi="Lucida Grande"/>
      <w:sz w:val="18"/>
      <w:szCs w:val="18"/>
    </w:rPr>
  </w:style>
  <w:style w:type="character" w:customStyle="1" w:styleId="BalloonTextChar">
    <w:name w:val="Balloon Text Char"/>
    <w:basedOn w:val="DefaultParagraphFont"/>
    <w:link w:val="BalloonText"/>
    <w:uiPriority w:val="99"/>
    <w:semiHidden/>
    <w:rsid w:val="000C48BD"/>
    <w:rPr>
      <w:rFonts w:ascii="Lucida Grande" w:hAnsi="Lucida Grande"/>
      <w:sz w:val="18"/>
      <w:szCs w:val="18"/>
      <w:lang w:eastAsia="en-US"/>
    </w:rPr>
  </w:style>
  <w:style w:type="paragraph" w:styleId="ListParagraph">
    <w:name w:val="List Paragraph"/>
    <w:basedOn w:val="Normal"/>
    <w:uiPriority w:val="34"/>
    <w:qFormat/>
    <w:rsid w:val="000907D7"/>
    <w:pPr>
      <w:ind w:left="720"/>
      <w:contextualSpacing/>
    </w:pPr>
  </w:style>
  <w:style w:type="character" w:styleId="Hyperlink">
    <w:name w:val="Hyperlink"/>
    <w:basedOn w:val="DefaultParagraphFont"/>
    <w:uiPriority w:val="99"/>
    <w:semiHidden/>
    <w:unhideWhenUsed/>
    <w:rsid w:val="001B2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3280">
      <w:bodyDiv w:val="1"/>
      <w:marLeft w:val="0"/>
      <w:marRight w:val="0"/>
      <w:marTop w:val="0"/>
      <w:marBottom w:val="0"/>
      <w:divBdr>
        <w:top w:val="none" w:sz="0" w:space="0" w:color="auto"/>
        <w:left w:val="none" w:sz="0" w:space="0" w:color="auto"/>
        <w:bottom w:val="none" w:sz="0" w:space="0" w:color="auto"/>
        <w:right w:val="none" w:sz="0" w:space="0" w:color="auto"/>
      </w:divBdr>
    </w:div>
    <w:div w:id="149271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omberk\Local%20Settings\Temporary%20Internet%20Files\Content.Outlook\0UXYPGC5\WasteWater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WasteWaterLetter</Template>
  <TotalTime>1067</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Macomber</dc:creator>
  <cp:lastModifiedBy>Bill Bregant</cp:lastModifiedBy>
  <cp:revision>49</cp:revision>
  <cp:lastPrinted>2016-12-14T19:11:00Z</cp:lastPrinted>
  <dcterms:created xsi:type="dcterms:W3CDTF">2014-02-26T14:05:00Z</dcterms:created>
  <dcterms:modified xsi:type="dcterms:W3CDTF">2023-01-24T16:46:00Z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